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E4" w:rsidRPr="006D20B3" w:rsidRDefault="000C33E4" w:rsidP="006D20B3">
      <w:pPr>
        <w:widowControl/>
        <w:shd w:val="clear" w:color="auto" w:fill="FFFFFF"/>
        <w:spacing w:after="450"/>
        <w:jc w:val="center"/>
        <w:outlineLvl w:val="2"/>
        <w:rPr>
          <w:rFonts w:ascii="微软雅黑" w:eastAsia="微软雅黑" w:hAnsi="微软雅黑" w:cs="宋体" w:hint="eastAsia"/>
          <w:b/>
          <w:color w:val="212529"/>
          <w:kern w:val="0"/>
          <w:sz w:val="40"/>
          <w:szCs w:val="40"/>
        </w:rPr>
      </w:pPr>
      <w:r w:rsidRPr="006D20B3">
        <w:rPr>
          <w:rFonts w:ascii="微软雅黑" w:eastAsia="微软雅黑" w:hAnsi="微软雅黑" w:cs="宋体" w:hint="eastAsia"/>
          <w:b/>
          <w:color w:val="212529"/>
          <w:kern w:val="0"/>
          <w:sz w:val="40"/>
          <w:szCs w:val="40"/>
        </w:rPr>
        <w:t>启用牛顿网</w:t>
      </w:r>
      <w:r w:rsidRPr="000C33E4">
        <w:rPr>
          <w:rFonts w:ascii="微软雅黑" w:eastAsia="微软雅黑" w:hAnsi="微软雅黑" w:cs="宋体" w:hint="eastAsia"/>
          <w:b/>
          <w:color w:val="212529"/>
          <w:kern w:val="0"/>
          <w:sz w:val="40"/>
          <w:szCs w:val="40"/>
        </w:rPr>
        <w:t>题库工具说明</w:t>
      </w:r>
      <w:bookmarkStart w:id="0" w:name="_GoBack"/>
      <w:bookmarkEnd w:id="0"/>
    </w:p>
    <w:p w:rsidR="000C33E4" w:rsidRPr="006D20B3" w:rsidRDefault="000C33E4" w:rsidP="000C33E4">
      <w:pPr>
        <w:pStyle w:val="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inherit" w:eastAsia="微软雅黑" w:hAnsi="inherit"/>
          <w:bCs w:val="0"/>
          <w:color w:val="333333"/>
        </w:rPr>
      </w:pPr>
      <w:r w:rsidRPr="006D20B3">
        <w:rPr>
          <w:rFonts w:ascii="inherit" w:eastAsia="微软雅黑" w:hAnsi="inherit"/>
          <w:bCs w:val="0"/>
          <w:color w:val="333333"/>
        </w:rPr>
        <w:t>第一步：下载题库工具</w:t>
      </w:r>
    </w:p>
    <w:p w:rsidR="000C33E4" w:rsidRPr="006D20B3" w:rsidRDefault="000C33E4" w:rsidP="000C33E4">
      <w:pPr>
        <w:pStyle w:val="text-black"/>
        <w:shd w:val="clear" w:color="auto" w:fill="FFFFFF"/>
        <w:spacing w:line="330" w:lineRule="atLeast"/>
        <w:rPr>
          <w:rFonts w:ascii="微软雅黑" w:eastAsia="微软雅黑" w:hAnsi="微软雅黑"/>
          <w:color w:val="333333"/>
          <w:sz w:val="21"/>
          <w:szCs w:val="21"/>
        </w:rPr>
      </w:pPr>
      <w:r w:rsidRPr="006D20B3">
        <w:rPr>
          <w:rFonts w:ascii="微软雅黑" w:eastAsia="微软雅黑" w:hAnsi="微软雅黑" w:hint="eastAsia"/>
          <w:color w:val="333333"/>
          <w:sz w:val="21"/>
          <w:szCs w:val="21"/>
        </w:rPr>
        <w:t>首次使用，请先点击</w:t>
      </w:r>
      <w:r w:rsidRPr="006D20B3">
        <w:rPr>
          <w:rFonts w:ascii="微软雅黑" w:eastAsia="微软雅黑" w:hAnsi="微软雅黑" w:hint="eastAsia"/>
          <w:color w:val="333333"/>
          <w:sz w:val="21"/>
          <w:szCs w:val="21"/>
        </w:rPr>
        <w:t>页面上</w:t>
      </w:r>
      <w:r w:rsidRPr="006D20B3">
        <w:rPr>
          <w:rFonts w:ascii="微软雅黑" w:eastAsia="微软雅黑" w:hAnsi="微软雅黑" w:hint="eastAsia"/>
          <w:color w:val="333333"/>
          <w:sz w:val="21"/>
          <w:szCs w:val="21"/>
        </w:rPr>
        <w:t>的“下载题库工具”按钮，将软件下载到本地电脑</w:t>
      </w:r>
      <w:r w:rsidRPr="006D20B3">
        <w:rPr>
          <w:rFonts w:ascii="微软雅黑" w:eastAsia="微软雅黑" w:hAnsi="微软雅黑" w:hint="eastAsia"/>
          <w:color w:val="333333"/>
          <w:sz w:val="21"/>
          <w:szCs w:val="21"/>
        </w:rPr>
        <w:t>保存在固定位置</w:t>
      </w:r>
      <w:r w:rsidRPr="006D20B3"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:rsidR="006D20B3" w:rsidRPr="006D20B3" w:rsidRDefault="006D20B3" w:rsidP="006D20B3">
      <w:pPr>
        <w:pStyle w:val="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inherit" w:eastAsia="微软雅黑" w:hAnsi="inherit"/>
          <w:bCs w:val="0"/>
          <w:color w:val="333333"/>
        </w:rPr>
      </w:pPr>
      <w:r w:rsidRPr="006D20B3">
        <w:rPr>
          <w:rFonts w:ascii="inherit" w:eastAsia="微软雅黑" w:hAnsi="inherit"/>
          <w:bCs w:val="0"/>
          <w:color w:val="333333"/>
        </w:rPr>
        <w:t>第</w:t>
      </w:r>
      <w:r w:rsidRPr="006D20B3">
        <w:rPr>
          <w:rFonts w:ascii="inherit" w:eastAsia="微软雅黑" w:hAnsi="inherit" w:hint="eastAsia"/>
          <w:bCs w:val="0"/>
          <w:color w:val="333333"/>
        </w:rPr>
        <w:t>二</w:t>
      </w:r>
      <w:r w:rsidRPr="006D20B3">
        <w:rPr>
          <w:rFonts w:ascii="inherit" w:eastAsia="微软雅黑" w:hAnsi="inherit"/>
          <w:bCs w:val="0"/>
          <w:color w:val="333333"/>
        </w:rPr>
        <w:t>步：</w:t>
      </w:r>
      <w:r w:rsidRPr="006D20B3">
        <w:rPr>
          <w:rFonts w:ascii="inherit" w:eastAsia="微软雅黑" w:hAnsi="inherit" w:hint="eastAsia"/>
          <w:bCs w:val="0"/>
          <w:color w:val="333333"/>
        </w:rPr>
        <w:t>激活题库工具</w:t>
      </w:r>
    </w:p>
    <w:p w:rsidR="000C33E4" w:rsidRDefault="000C33E4" w:rsidP="000C33E4">
      <w:pPr>
        <w:pStyle w:val="text-black"/>
        <w:shd w:val="clear" w:color="auto" w:fill="FFFFFF"/>
        <w:rPr>
          <w:rFonts w:ascii="微软雅黑" w:eastAsia="微软雅黑" w:hAnsi="微软雅黑" w:hint="eastAsia"/>
          <w:color w:val="333333"/>
          <w:sz w:val="21"/>
          <w:szCs w:val="21"/>
        </w:rPr>
      </w:pPr>
      <w:r w:rsidRPr="006D20B3">
        <w:rPr>
          <w:rFonts w:ascii="微软雅黑" w:eastAsia="微软雅黑" w:hAnsi="微软雅黑" w:hint="eastAsia"/>
          <w:color w:val="333333"/>
          <w:sz w:val="21"/>
          <w:szCs w:val="21"/>
        </w:rPr>
        <w:t>下载后，请双击运行一次</w:t>
      </w:r>
      <w:r w:rsidR="006D20B3" w:rsidRPr="006D20B3">
        <w:rPr>
          <w:rFonts w:ascii="微软雅黑" w:eastAsia="微软雅黑" w:hAnsi="微软雅黑" w:hint="eastAsia"/>
          <w:color w:val="333333"/>
          <w:sz w:val="21"/>
          <w:szCs w:val="21"/>
        </w:rPr>
        <w:t>工具软件</w:t>
      </w:r>
      <w:r w:rsidR="006D20B3">
        <w:rPr>
          <w:rFonts w:ascii="微软雅黑" w:eastAsia="微软雅黑" w:hAnsi="微软雅黑" w:hint="eastAsia"/>
          <w:color w:val="333333"/>
          <w:sz w:val="21"/>
          <w:szCs w:val="21"/>
        </w:rPr>
        <w:t>（注：</w:t>
      </w:r>
      <w:r w:rsidR="006D20B3">
        <w:rPr>
          <w:rFonts w:ascii="微软雅黑" w:eastAsia="微软雅黑" w:hAnsi="微软雅黑" w:hint="eastAsia"/>
          <w:color w:val="333333"/>
          <w:sz w:val="21"/>
          <w:szCs w:val="21"/>
          <w:shd w:val="clear" w:color="auto" w:fill="FFFFFF"/>
        </w:rPr>
        <w:t>如您移动了该工具软件在电脑硬盘上的存储位置，每次移动后都须重新激活一次</w:t>
      </w:r>
      <w:r w:rsidR="006D20B3">
        <w:rPr>
          <w:rFonts w:ascii="微软雅黑" w:eastAsia="微软雅黑" w:hAnsi="微软雅黑" w:hint="eastAsia"/>
          <w:color w:val="333333"/>
          <w:sz w:val="21"/>
          <w:szCs w:val="21"/>
        </w:rPr>
        <w:t>）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。运行成功会提示</w:t>
      </w:r>
      <w:r w:rsidR="006D20B3">
        <w:rPr>
          <w:rFonts w:ascii="微软雅黑" w:eastAsia="微软雅黑" w:hAnsi="微软雅黑" w:hint="eastAsia"/>
          <w:color w:val="333333"/>
          <w:sz w:val="21"/>
          <w:szCs w:val="21"/>
        </w:rPr>
        <w:t>如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下图所示：</w:t>
      </w:r>
    </w:p>
    <w:p w:rsidR="000C33E4" w:rsidRDefault="000C33E4" w:rsidP="000C33E4">
      <w:pPr>
        <w:pStyle w:val="text-black"/>
        <w:shd w:val="clear" w:color="auto" w:fill="FFFFFF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65629AD2" wp14:editId="5B20EFE6">
            <wp:extent cx="4000000" cy="1419048"/>
            <wp:effectExtent l="19050" t="19050" r="196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000" cy="1419048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0C33E4" w:rsidRPr="006D20B3" w:rsidRDefault="000C33E4" w:rsidP="000C33E4">
      <w:pPr>
        <w:pStyle w:val="text-black"/>
        <w:shd w:val="clear" w:color="auto" w:fill="FFFFFF"/>
        <w:rPr>
          <w:rFonts w:ascii="微软雅黑" w:eastAsia="微软雅黑" w:hAnsi="微软雅黑" w:hint="eastAsia"/>
          <w:b/>
          <w:color w:val="FF0000"/>
          <w:sz w:val="21"/>
          <w:szCs w:val="21"/>
        </w:rPr>
      </w:pP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注：如您的电脑是win10或win11操作系统，需先</w:t>
      </w:r>
      <w:r w:rsidR="006D20B3"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设置“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工具软件</w:t>
      </w:r>
      <w:r w:rsidR="006D20B3" w:rsidRPr="006D20B3">
        <w:rPr>
          <w:rFonts w:ascii="微软雅黑" w:eastAsia="微软雅黑" w:hAnsi="微软雅黑"/>
          <w:b/>
          <w:color w:val="FF0000"/>
          <w:sz w:val="21"/>
          <w:szCs w:val="21"/>
        </w:rPr>
        <w:t>”</w:t>
      </w:r>
      <w:r w:rsidR="006D20B3"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的管理员</w:t>
      </w:r>
      <w:r w:rsid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运行</w:t>
      </w:r>
      <w:r w:rsidR="006D20B3"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权限：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按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 xml:space="preserve">右键 -&gt; 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属性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 xml:space="preserve">-&gt;兼容性 -&gt; </w:t>
      </w:r>
      <w:proofErr w:type="gramStart"/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勾选</w:t>
      </w:r>
      <w:r w:rsidRPr="006D20B3">
        <w:rPr>
          <w:rStyle w:val="text-bold"/>
          <w:rFonts w:ascii="微软雅黑" w:eastAsia="微软雅黑" w:hAnsi="微软雅黑" w:hint="eastAsia"/>
          <w:b/>
          <w:bCs/>
          <w:color w:val="FF0000"/>
          <w:sz w:val="21"/>
          <w:szCs w:val="21"/>
        </w:rPr>
        <w:t>以</w:t>
      </w:r>
      <w:proofErr w:type="gramEnd"/>
      <w:r w:rsidRPr="006D20B3">
        <w:rPr>
          <w:rStyle w:val="text-bold"/>
          <w:rFonts w:ascii="微软雅黑" w:eastAsia="微软雅黑" w:hAnsi="微软雅黑" w:hint="eastAsia"/>
          <w:b/>
          <w:bCs/>
          <w:color w:val="FF0000"/>
          <w:sz w:val="21"/>
          <w:szCs w:val="21"/>
        </w:rPr>
        <w:t>管理员身份运行此程序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，</w:t>
      </w:r>
      <w:r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最后</w:t>
      </w:r>
      <w:r w:rsidR="006D20B3" w:rsidRPr="006D20B3">
        <w:rPr>
          <w:rFonts w:ascii="微软雅黑" w:eastAsia="微软雅黑" w:hAnsi="微软雅黑" w:hint="eastAsia"/>
          <w:b/>
          <w:color w:val="FF0000"/>
          <w:sz w:val="21"/>
          <w:szCs w:val="21"/>
        </w:rPr>
        <w:t>点击确定。</w:t>
      </w:r>
      <w:r w:rsidR="006D20B3" w:rsidRPr="006D20B3">
        <w:rPr>
          <w:rFonts w:ascii="微软雅黑" w:eastAsia="微软雅黑" w:hAnsi="微软雅黑" w:hint="eastAsia"/>
          <w:color w:val="FF0000"/>
          <w:sz w:val="21"/>
          <w:szCs w:val="21"/>
        </w:rPr>
        <w:t>如下图所示</w:t>
      </w:r>
      <w:r w:rsidRPr="006D20B3">
        <w:rPr>
          <w:rFonts w:ascii="微软雅黑" w:eastAsia="微软雅黑" w:hAnsi="微软雅黑" w:hint="eastAsia"/>
          <w:color w:val="FF0000"/>
          <w:sz w:val="21"/>
          <w:szCs w:val="21"/>
        </w:rPr>
        <w:t>：</w:t>
      </w:r>
    </w:p>
    <w:p w:rsidR="000C33E4" w:rsidRPr="000C33E4" w:rsidRDefault="000C33E4" w:rsidP="000C33E4">
      <w:pPr>
        <w:rPr>
          <w:rFonts w:hint="eastAsia"/>
        </w:rPr>
      </w:pPr>
      <w:r>
        <w:rPr>
          <w:noProof/>
        </w:rPr>
        <w:drawing>
          <wp:inline distT="0" distB="0" distL="0" distR="0" wp14:anchorId="74D29DD8" wp14:editId="4EFE58FC">
            <wp:extent cx="3504762" cy="1809524"/>
            <wp:effectExtent l="19050" t="19050" r="19685" b="196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809524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0C33E4" w:rsidRDefault="006D20B3" w:rsidP="000C33E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E8BC5A7" wp14:editId="3CBEEC01">
            <wp:extent cx="3504762" cy="4542857"/>
            <wp:effectExtent l="19050" t="19050" r="1968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54285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6D20B3" w:rsidRPr="006D20B3" w:rsidRDefault="006D20B3" w:rsidP="006D20B3">
      <w:pPr>
        <w:pStyle w:val="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inherit" w:eastAsia="微软雅黑" w:hAnsi="inherit"/>
          <w:bCs w:val="0"/>
          <w:color w:val="333333"/>
        </w:rPr>
      </w:pPr>
      <w:r w:rsidRPr="006D20B3">
        <w:rPr>
          <w:rFonts w:ascii="inherit" w:eastAsia="微软雅黑" w:hAnsi="inherit"/>
          <w:bCs w:val="0"/>
          <w:color w:val="333333"/>
        </w:rPr>
        <w:t>第三步：使用工具软件</w:t>
      </w:r>
    </w:p>
    <w:p w:rsidR="006D20B3" w:rsidRDefault="006D20B3" w:rsidP="006D20B3">
      <w:pPr>
        <w:pStyle w:val="text-black"/>
        <w:shd w:val="clear" w:color="auto" w:fill="FFFFFF"/>
        <w:spacing w:line="33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在工具软件被激活之后，可以点击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页面上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的“启动题库软件”按钮，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进入试题库管理的后台界面，即可进行“录入试题、浏览/修改试题”等操作</w:t>
      </w:r>
      <w:r>
        <w:rPr>
          <w:rFonts w:ascii="微软雅黑" w:eastAsia="微软雅黑" w:hAnsi="微软雅黑" w:hint="eastAsia"/>
          <w:color w:val="333333"/>
          <w:sz w:val="21"/>
          <w:szCs w:val="21"/>
        </w:rPr>
        <w:t>。</w:t>
      </w:r>
    </w:p>
    <w:p w:rsidR="000C33E4" w:rsidRPr="006D20B3" w:rsidRDefault="000C33E4" w:rsidP="000C33E4"/>
    <w:sectPr w:rsidR="000C33E4" w:rsidRPr="006D2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46" w:rsidRDefault="00CC6746" w:rsidP="000C33E4">
      <w:r>
        <w:separator/>
      </w:r>
    </w:p>
  </w:endnote>
  <w:endnote w:type="continuationSeparator" w:id="0">
    <w:p w:rsidR="00CC6746" w:rsidRDefault="00CC6746" w:rsidP="000C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46" w:rsidRDefault="00CC6746" w:rsidP="000C33E4">
      <w:r>
        <w:separator/>
      </w:r>
    </w:p>
  </w:footnote>
  <w:footnote w:type="continuationSeparator" w:id="0">
    <w:p w:rsidR="00CC6746" w:rsidRDefault="00CC6746" w:rsidP="000C3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23B"/>
    <w:multiLevelType w:val="multilevel"/>
    <w:tmpl w:val="E52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26BDF"/>
    <w:multiLevelType w:val="multilevel"/>
    <w:tmpl w:val="19C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9"/>
    <w:rsid w:val="00020F59"/>
    <w:rsid w:val="000C33E4"/>
    <w:rsid w:val="006D20B3"/>
    <w:rsid w:val="00CC6746"/>
    <w:rsid w:val="00D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3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C33E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3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33E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C33E4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ext-black">
    <w:name w:val="text-black"/>
    <w:basedOn w:val="a"/>
    <w:rsid w:val="000C3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bold">
    <w:name w:val="text-bold"/>
    <w:basedOn w:val="a0"/>
    <w:rsid w:val="000C33E4"/>
  </w:style>
  <w:style w:type="paragraph" w:styleId="a5">
    <w:name w:val="Balloon Text"/>
    <w:basedOn w:val="a"/>
    <w:link w:val="Char1"/>
    <w:uiPriority w:val="99"/>
    <w:semiHidden/>
    <w:unhideWhenUsed/>
    <w:rsid w:val="000C33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3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3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0C33E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3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3E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C33E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C33E4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ext-black">
    <w:name w:val="text-black"/>
    <w:basedOn w:val="a"/>
    <w:rsid w:val="000C33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bold">
    <w:name w:val="text-bold"/>
    <w:basedOn w:val="a0"/>
    <w:rsid w:val="000C33E4"/>
  </w:style>
  <w:style w:type="paragraph" w:styleId="a5">
    <w:name w:val="Balloon Text"/>
    <w:basedOn w:val="a"/>
    <w:link w:val="Char1"/>
    <w:uiPriority w:val="99"/>
    <w:semiHidden/>
    <w:unhideWhenUsed/>
    <w:rsid w:val="000C33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272</Characters>
  <Application>Microsoft Office Word</Application>
  <DocSecurity>0</DocSecurity>
  <Lines>2</Lines>
  <Paragraphs>1</Paragraphs>
  <ScaleCrop>false</ScaleCrop>
  <Company>Organization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2022-03-09T02:56:00Z</dcterms:created>
  <dcterms:modified xsi:type="dcterms:W3CDTF">2022-03-09T03:15:00Z</dcterms:modified>
</cp:coreProperties>
</file>